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B4A4" w14:textId="77777777" w:rsidR="00AB2754" w:rsidRDefault="002C0C6B" w:rsidP="00594A5B">
      <w:pPr>
        <w:ind w:left="-709"/>
        <w:rPr>
          <w:noProof/>
          <w:lang w:eastAsia="nl-NL"/>
        </w:rPr>
      </w:pPr>
      <w:r w:rsidRPr="002C0C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F77D430" w14:textId="77777777" w:rsidR="00AB2754" w:rsidRDefault="00AB2754">
      <w:pPr>
        <w:rPr>
          <w:noProof/>
          <w:lang w:eastAsia="nl-NL"/>
        </w:rPr>
      </w:pPr>
    </w:p>
    <w:p w14:paraId="631422C2" w14:textId="77777777" w:rsidR="00AB2754" w:rsidRDefault="00AB2754">
      <w:pPr>
        <w:rPr>
          <w:noProof/>
          <w:lang w:eastAsia="nl-NL"/>
        </w:rPr>
      </w:pPr>
    </w:p>
    <w:p w14:paraId="168646EB" w14:textId="77777777" w:rsidR="00AB2754" w:rsidRDefault="00AB2754">
      <w:pPr>
        <w:rPr>
          <w:noProof/>
          <w:lang w:eastAsia="nl-NL"/>
        </w:rPr>
      </w:pPr>
    </w:p>
    <w:p w14:paraId="385B6210" w14:textId="77777777" w:rsidR="00AB2754" w:rsidRDefault="00AB2754">
      <w:pPr>
        <w:rPr>
          <w:noProof/>
          <w:lang w:eastAsia="nl-NL"/>
        </w:rPr>
      </w:pPr>
    </w:p>
    <w:p w14:paraId="24CDDE99" w14:textId="77777777" w:rsidR="00AB2754" w:rsidRDefault="00AB2754">
      <w:pPr>
        <w:rPr>
          <w:noProof/>
          <w:lang w:eastAsia="nl-NL"/>
        </w:rPr>
      </w:pPr>
    </w:p>
    <w:p w14:paraId="08E164CF" w14:textId="77777777" w:rsidR="00AB2754" w:rsidRDefault="00AB2754">
      <w:pPr>
        <w:rPr>
          <w:noProof/>
          <w:lang w:eastAsia="nl-NL"/>
        </w:rPr>
      </w:pPr>
    </w:p>
    <w:p w14:paraId="49E508C7" w14:textId="77777777" w:rsidR="00AB2754" w:rsidRDefault="00AB2754">
      <w:pPr>
        <w:rPr>
          <w:noProof/>
          <w:lang w:eastAsia="nl-NL"/>
        </w:rPr>
      </w:pPr>
    </w:p>
    <w:p w14:paraId="728EA13E" w14:textId="77777777" w:rsidR="00AB2754" w:rsidRDefault="00AB2754">
      <w:pPr>
        <w:rPr>
          <w:noProof/>
          <w:lang w:eastAsia="nl-NL"/>
        </w:rPr>
      </w:pPr>
    </w:p>
    <w:p w14:paraId="64CCB764" w14:textId="77777777" w:rsidR="00681465" w:rsidRDefault="00681465" w:rsidP="00594A5B">
      <w:pPr>
        <w:jc w:val="center"/>
        <w:rPr>
          <w:noProof/>
          <w:lang w:eastAsia="nl-NL"/>
        </w:rPr>
      </w:pPr>
    </w:p>
    <w:p w14:paraId="1CA45883" w14:textId="77777777" w:rsidR="00681465" w:rsidRDefault="00681465">
      <w:pPr>
        <w:rPr>
          <w:noProof/>
          <w:lang w:eastAsia="nl-NL"/>
        </w:rPr>
      </w:pPr>
    </w:p>
    <w:p w14:paraId="67E4639E" w14:textId="77777777" w:rsidR="0098404F" w:rsidRDefault="0098404F">
      <w:pPr>
        <w:rPr>
          <w:noProof/>
          <w:lang w:eastAsia="nl-NL"/>
        </w:rPr>
      </w:pPr>
    </w:p>
    <w:p w14:paraId="3FCE8FEC" w14:textId="77777777" w:rsidR="009B1138" w:rsidRPr="003C35F2" w:rsidRDefault="0098404F" w:rsidP="009B1138">
      <w:pPr>
        <w:rPr>
          <w:noProof/>
          <w:lang w:eastAsia="nl-NL"/>
        </w:rPr>
      </w:pP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</w:p>
    <w:p w14:paraId="72741D4F" w14:textId="77777777" w:rsidR="0033050B" w:rsidRPr="00795861" w:rsidRDefault="00795861" w:rsidP="009B1138">
      <w:pPr>
        <w:rPr>
          <w:rFonts w:asciiTheme="minorHAnsi" w:hAnsiTheme="minorHAnsi"/>
          <w:b/>
          <w:sz w:val="40"/>
        </w:rPr>
      </w:pPr>
      <w:r w:rsidRPr="00586FC9">
        <w:rPr>
          <w:b/>
          <w:i/>
          <w:noProof/>
          <w:color w:val="7F7F7F" w:themeColor="text1" w:themeTint="80"/>
          <w:sz w:val="56"/>
          <w:szCs w:val="36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2C01FCE5" wp14:editId="634FA220">
                <wp:simplePos x="0" y="0"/>
                <wp:positionH relativeFrom="column">
                  <wp:posOffset>-144145</wp:posOffset>
                </wp:positionH>
                <wp:positionV relativeFrom="paragraph">
                  <wp:posOffset>4866180</wp:posOffset>
                </wp:positionV>
                <wp:extent cx="8176260" cy="5470525"/>
                <wp:effectExtent l="0" t="0" r="0" b="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6260" cy="547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0972A" w14:textId="77777777" w:rsidR="00586FC9" w:rsidRPr="003C35F2" w:rsidRDefault="00586FC9" w:rsidP="00586FC9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44"/>
                                <w:szCs w:val="36"/>
                              </w:rPr>
                            </w:pPr>
                            <w:r w:rsidRPr="003C35F2">
                              <w:rPr>
                                <w:rFonts w:asciiTheme="minorHAnsi" w:hAnsiTheme="minorHAnsi"/>
                                <w:b/>
                                <w:i/>
                                <w:sz w:val="44"/>
                                <w:szCs w:val="36"/>
                              </w:rPr>
                              <w:t xml:space="preserve">Ontvangt subsidie voor de volgende activiteit(en): </w:t>
                            </w:r>
                          </w:p>
                          <w:p w14:paraId="47F3CABF" w14:textId="77777777" w:rsidR="00586FC9" w:rsidRPr="003C35F2" w:rsidRDefault="00586FC9" w:rsidP="00586FC9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44"/>
                                <w:szCs w:val="36"/>
                              </w:rPr>
                            </w:pPr>
                          </w:p>
                          <w:p w14:paraId="6EB5ECD5" w14:textId="77777777" w:rsidR="00586FC9" w:rsidRPr="003C35F2" w:rsidRDefault="00586FC9" w:rsidP="00586FC9">
                            <w:pPr>
                              <w:rPr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 w:rsidRPr="003C35F2">
                              <w:rPr>
                                <w:rFonts w:asciiTheme="minorHAnsi" w:hAnsiTheme="minorHAnsi"/>
                                <w:b/>
                                <w:i/>
                                <w:sz w:val="32"/>
                                <w:szCs w:val="36"/>
                              </w:rPr>
                              <w:t>Projectomschrijving</w:t>
                            </w:r>
                          </w:p>
                          <w:p w14:paraId="544B935A" w14:textId="77777777" w:rsidR="00586FC9" w:rsidRDefault="00586FC9" w:rsidP="00586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1FCE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1.35pt;margin-top:383.15pt;width:643.8pt;height:430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" filled="f" stroked="f">
                <v:textbox>
                  <w:txbxContent>
                    <w:p w14:paraId="0B40972A" w14:textId="77777777" w:rsidR="00586FC9" w:rsidRPr="003C35F2" w:rsidRDefault="00586FC9" w:rsidP="00586FC9">
                      <w:pPr>
                        <w:rPr>
                          <w:rFonts w:asciiTheme="minorHAnsi" w:hAnsiTheme="minorHAnsi"/>
                          <w:b/>
                          <w:i/>
                          <w:sz w:val="44"/>
                          <w:szCs w:val="36"/>
                        </w:rPr>
                      </w:pPr>
                      <w:r w:rsidRPr="003C35F2">
                        <w:rPr>
                          <w:rFonts w:asciiTheme="minorHAnsi" w:hAnsiTheme="minorHAnsi"/>
                          <w:b/>
                          <w:i/>
                          <w:sz w:val="44"/>
                          <w:szCs w:val="36"/>
                        </w:rPr>
                        <w:t xml:space="preserve">Ontvangt subsidie voor de volgende activiteit(en): </w:t>
                      </w:r>
                    </w:p>
                    <w:p w14:paraId="47F3CABF" w14:textId="77777777" w:rsidR="00586FC9" w:rsidRPr="003C35F2" w:rsidRDefault="00586FC9" w:rsidP="00586FC9">
                      <w:pPr>
                        <w:rPr>
                          <w:rFonts w:asciiTheme="minorHAnsi" w:hAnsiTheme="minorHAnsi"/>
                          <w:b/>
                          <w:i/>
                          <w:sz w:val="44"/>
                          <w:szCs w:val="36"/>
                        </w:rPr>
                      </w:pPr>
                    </w:p>
                    <w:p w14:paraId="6EB5ECD5" w14:textId="77777777" w:rsidR="00586FC9" w:rsidRPr="003C35F2" w:rsidRDefault="00586FC9" w:rsidP="00586FC9">
                      <w:pPr>
                        <w:rPr>
                          <w:b/>
                          <w:i/>
                          <w:sz w:val="24"/>
                          <w:szCs w:val="36"/>
                        </w:rPr>
                      </w:pPr>
                      <w:r w:rsidRPr="003C35F2">
                        <w:rPr>
                          <w:rFonts w:asciiTheme="minorHAnsi" w:hAnsiTheme="minorHAnsi"/>
                          <w:b/>
                          <w:i/>
                          <w:sz w:val="32"/>
                          <w:szCs w:val="36"/>
                        </w:rPr>
                        <w:t>Projectomschrijving</w:t>
                      </w:r>
                    </w:p>
                    <w:p w14:paraId="544B935A" w14:textId="77777777" w:rsidR="00586FC9" w:rsidRDefault="00586FC9" w:rsidP="00586FC9"/>
                  </w:txbxContent>
                </v:textbox>
                <w10:wrap type="square"/>
              </v:shape>
            </w:pict>
          </mc:Fallback>
        </mc:AlternateContent>
      </w:r>
      <w:r w:rsidRPr="00586FC9">
        <w:rPr>
          <w:b/>
          <w:i/>
          <w:noProof/>
          <w:color w:val="7F7F7F" w:themeColor="text1" w:themeTint="80"/>
          <w:sz w:val="56"/>
          <w:szCs w:val="36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6BCE656" wp14:editId="57DD3A12">
                <wp:simplePos x="0" y="0"/>
                <wp:positionH relativeFrom="margin">
                  <wp:align>right</wp:align>
                </wp:positionH>
                <wp:positionV relativeFrom="paragraph">
                  <wp:posOffset>1834931</wp:posOffset>
                </wp:positionV>
                <wp:extent cx="8176260" cy="2490470"/>
                <wp:effectExtent l="0" t="0" r="0" b="508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6260" cy="2490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CBCA8" w14:textId="77777777" w:rsidR="00586FC9" w:rsidRPr="00AC19C5" w:rsidRDefault="00AC19C5" w:rsidP="00586FC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96"/>
                                <w:szCs w:val="96"/>
                                <w:lang w:val="en-US"/>
                              </w:rPr>
                              <w:t>Naam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CE656" id="_x0000_s1027" type="#_x0000_t202" style="position:absolute;margin-left:592.6pt;margin-top:144.5pt;width:643.8pt;height:196.1pt;z-index: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" filled="f" stroked="f">
                <v:textbox>
                  <w:txbxContent>
                    <w:p w14:paraId="262CBCA8" w14:textId="77777777" w:rsidR="00586FC9" w:rsidRPr="00AC19C5" w:rsidRDefault="00AC19C5" w:rsidP="00586FC9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96"/>
                          <w:szCs w:val="96"/>
                          <w:lang w:val="en-US"/>
                        </w:rPr>
                        <w:t>Naam Project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6FC9" w:rsidRPr="00586FC9">
        <w:rPr>
          <w:b/>
          <w:i/>
          <w:noProof/>
          <w:color w:val="7F7F7F" w:themeColor="text1" w:themeTint="80"/>
          <w:sz w:val="56"/>
          <w:szCs w:val="3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8A202BC" wp14:editId="1A4F985A">
                <wp:simplePos x="0" y="0"/>
                <wp:positionH relativeFrom="column">
                  <wp:posOffset>5327015</wp:posOffset>
                </wp:positionH>
                <wp:positionV relativeFrom="paragraph">
                  <wp:posOffset>163195</wp:posOffset>
                </wp:positionV>
                <wp:extent cx="2360930" cy="198628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8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E874C" w14:textId="77777777" w:rsidR="00586FC9" w:rsidRPr="003C35F2" w:rsidRDefault="00586FC9" w:rsidP="00586FC9">
                            <w:pPr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</w:pPr>
                            <w:r w:rsidRPr="003C35F2"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  <w:t xml:space="preserve">Naam aanvrager en eventuele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  <w:t>s</w:t>
                            </w:r>
                            <w:r w:rsidRPr="003C35F2"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  <w:t>amenwerkingspartners</w:t>
                            </w:r>
                          </w:p>
                          <w:p w14:paraId="535942FA" w14:textId="77777777" w:rsidR="00586FC9" w:rsidRDefault="00586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202BC" id="_x0000_s1028" type="#_x0000_t202" style="position:absolute;margin-left:419.45pt;margin-top:12.85pt;width:185.9pt;height:156.4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" filled="f" stroked="f">
                <v:textbox>
                  <w:txbxContent>
                    <w:p w14:paraId="27BE874C" w14:textId="77777777" w:rsidR="00586FC9" w:rsidRPr="003C35F2" w:rsidRDefault="00586FC9" w:rsidP="00586FC9">
                      <w:pPr>
                        <w:rPr>
                          <w:rFonts w:asciiTheme="minorHAnsi" w:hAnsiTheme="minorHAnsi"/>
                          <w:b/>
                          <w:sz w:val="40"/>
                        </w:rPr>
                      </w:pPr>
                      <w:r w:rsidRPr="003C35F2">
                        <w:rPr>
                          <w:rFonts w:asciiTheme="minorHAnsi" w:hAnsiTheme="minorHAnsi"/>
                          <w:b/>
                          <w:sz w:val="40"/>
                        </w:rPr>
                        <w:t xml:space="preserve">Naam aanvrager en eventuele </w:t>
                      </w:r>
                      <w:r>
                        <w:rPr>
                          <w:rFonts w:asciiTheme="minorHAnsi" w:hAnsiTheme="minorHAnsi"/>
                          <w:b/>
                          <w:sz w:val="40"/>
                        </w:rPr>
                        <w:t>s</w:t>
                      </w:r>
                      <w:r w:rsidRPr="003C35F2">
                        <w:rPr>
                          <w:rFonts w:asciiTheme="minorHAnsi" w:hAnsiTheme="minorHAnsi"/>
                          <w:b/>
                          <w:sz w:val="40"/>
                        </w:rPr>
                        <w:t>amenwerkingspartners</w:t>
                      </w:r>
                    </w:p>
                    <w:p w14:paraId="535942FA" w14:textId="77777777" w:rsidR="00586FC9" w:rsidRDefault="00586FC9"/>
                  </w:txbxContent>
                </v:textbox>
                <w10:wrap type="square"/>
              </v:shape>
            </w:pict>
          </mc:Fallback>
        </mc:AlternateContent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>
        <w:tab/>
      </w:r>
      <w:r w:rsidR="009B1138">
        <w:tab/>
      </w:r>
      <w:r w:rsidR="009B1138">
        <w:tab/>
      </w:r>
    </w:p>
    <w:sectPr w:rsidR="0033050B" w:rsidRPr="00795861" w:rsidSect="008F7FB1">
      <w:headerReference w:type="default" r:id="rId10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9C1B" w14:textId="77777777" w:rsidR="00F44704" w:rsidRDefault="00F44704" w:rsidP="003C35F2">
      <w:r>
        <w:separator/>
      </w:r>
    </w:p>
  </w:endnote>
  <w:endnote w:type="continuationSeparator" w:id="0">
    <w:p w14:paraId="79BB1FC0" w14:textId="77777777" w:rsidR="00F44704" w:rsidRDefault="00F44704" w:rsidP="003C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61CB" w14:textId="77777777" w:rsidR="00F44704" w:rsidRDefault="00F44704" w:rsidP="003C35F2">
      <w:r>
        <w:separator/>
      </w:r>
    </w:p>
  </w:footnote>
  <w:footnote w:type="continuationSeparator" w:id="0">
    <w:p w14:paraId="607BECB4" w14:textId="77777777" w:rsidR="00F44704" w:rsidRDefault="00F44704" w:rsidP="003C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4FA6" w14:textId="77777777" w:rsidR="003C35F2" w:rsidRDefault="003C35F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94750E" wp14:editId="2614BDD4">
          <wp:simplePos x="0" y="0"/>
          <wp:positionH relativeFrom="column">
            <wp:posOffset>-899795</wp:posOffset>
          </wp:positionH>
          <wp:positionV relativeFrom="paragraph">
            <wp:posOffset>-433677</wp:posOffset>
          </wp:positionV>
          <wp:extent cx="10671452" cy="15091525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452" cy="1509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54"/>
    <w:rsid w:val="000266FA"/>
    <w:rsid w:val="000B637A"/>
    <w:rsid w:val="000E5B77"/>
    <w:rsid w:val="00164F3A"/>
    <w:rsid w:val="00177ADE"/>
    <w:rsid w:val="001B0B1D"/>
    <w:rsid w:val="00216BAD"/>
    <w:rsid w:val="002B262C"/>
    <w:rsid w:val="002C0C6B"/>
    <w:rsid w:val="002E3DBF"/>
    <w:rsid w:val="003C35F2"/>
    <w:rsid w:val="0041302B"/>
    <w:rsid w:val="00417E73"/>
    <w:rsid w:val="00584644"/>
    <w:rsid w:val="00586FC9"/>
    <w:rsid w:val="00594A5B"/>
    <w:rsid w:val="006804AF"/>
    <w:rsid w:val="00681465"/>
    <w:rsid w:val="006B35DB"/>
    <w:rsid w:val="006E2761"/>
    <w:rsid w:val="00704769"/>
    <w:rsid w:val="007416BA"/>
    <w:rsid w:val="00795861"/>
    <w:rsid w:val="007C473F"/>
    <w:rsid w:val="007E0D4F"/>
    <w:rsid w:val="00855886"/>
    <w:rsid w:val="008F7FB1"/>
    <w:rsid w:val="0095069E"/>
    <w:rsid w:val="00970D8B"/>
    <w:rsid w:val="0098404F"/>
    <w:rsid w:val="009B1138"/>
    <w:rsid w:val="00A01EFB"/>
    <w:rsid w:val="00A16443"/>
    <w:rsid w:val="00A9097D"/>
    <w:rsid w:val="00AB1347"/>
    <w:rsid w:val="00AB2754"/>
    <w:rsid w:val="00AC19C5"/>
    <w:rsid w:val="00AC65A2"/>
    <w:rsid w:val="00B9298D"/>
    <w:rsid w:val="00C10515"/>
    <w:rsid w:val="00C30F8B"/>
    <w:rsid w:val="00CC4E95"/>
    <w:rsid w:val="00CD7EEA"/>
    <w:rsid w:val="00D822EC"/>
    <w:rsid w:val="00DA0CD3"/>
    <w:rsid w:val="00DC2D37"/>
    <w:rsid w:val="00DE247C"/>
    <w:rsid w:val="00E1492D"/>
    <w:rsid w:val="00E34B53"/>
    <w:rsid w:val="00ED7B49"/>
    <w:rsid w:val="00F44704"/>
    <w:rsid w:val="00F5629B"/>
    <w:rsid w:val="00F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B7AF70"/>
  <w15:docId w15:val="{CF83144D-32A2-43F4-BAA3-EBCED9FB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0F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F8B"/>
  </w:style>
  <w:style w:type="paragraph" w:styleId="Ballontekst">
    <w:name w:val="Balloon Text"/>
    <w:basedOn w:val="Standaard"/>
    <w:link w:val="BallontekstChar"/>
    <w:uiPriority w:val="99"/>
    <w:semiHidden/>
    <w:unhideWhenUsed/>
    <w:rsid w:val="00AB275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275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81465"/>
    <w:rPr>
      <w:color w:val="0000FF" w:themeColor="hyperlink"/>
      <w:u w:val="single"/>
    </w:rPr>
  </w:style>
  <w:style w:type="paragraph" w:customStyle="1" w:styleId="1Projectnaam">
    <w:name w:val="1. Projectnaam"/>
    <w:basedOn w:val="Standaard"/>
    <w:qFormat/>
    <w:rsid w:val="00681465"/>
    <w:pPr>
      <w:spacing w:before="240"/>
      <w:jc w:val="both"/>
    </w:pPr>
    <w:rPr>
      <w:rFonts w:eastAsiaTheme="minorEastAsia" w:cs="Arial"/>
      <w:b/>
      <w:color w:val="003B99"/>
      <w:sz w:val="100"/>
      <w:szCs w:val="100"/>
    </w:rPr>
  </w:style>
  <w:style w:type="paragraph" w:customStyle="1" w:styleId="2Projectuitleg">
    <w:name w:val="2. Projectuitleg"/>
    <w:basedOn w:val="Standaard"/>
    <w:qFormat/>
    <w:rsid w:val="00CD7EEA"/>
    <w:pPr>
      <w:widowControl w:val="0"/>
      <w:autoSpaceDE w:val="0"/>
      <w:autoSpaceDN w:val="0"/>
      <w:adjustRightInd w:val="0"/>
      <w:spacing w:line="288" w:lineRule="auto"/>
    </w:pPr>
    <w:rPr>
      <w:rFonts w:eastAsiaTheme="minorEastAsia" w:cs="Tahoma"/>
      <w:color w:val="000000"/>
      <w:sz w:val="26"/>
      <w:szCs w:val="26"/>
      <w:lang w:val="en-GB" w:eastAsia="ja-JP"/>
    </w:rPr>
  </w:style>
  <w:style w:type="paragraph" w:styleId="Koptekst">
    <w:name w:val="header"/>
    <w:basedOn w:val="Standaard"/>
    <w:link w:val="KoptekstChar"/>
    <w:uiPriority w:val="99"/>
    <w:unhideWhenUsed/>
    <w:rsid w:val="003C35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35F2"/>
  </w:style>
  <w:style w:type="paragraph" w:styleId="Voettekst">
    <w:name w:val="footer"/>
    <w:basedOn w:val="Standaard"/>
    <w:link w:val="VoettekstChar"/>
    <w:uiPriority w:val="99"/>
    <w:unhideWhenUsed/>
    <w:rsid w:val="003C35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3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42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EFRO en programma's</TermName>
          <TermId xmlns="http://schemas.microsoft.com/office/infopath/2007/PartnerControls">f043153e-0db9-4327-89c7-f9c6d3ef93e2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/>
    </j9b3dc42da334a629bf168d90113e40a>
    <k0689abb9d694bdeabb80b21188484db xmlns="53488529-b61a-446c-bc3c-940c1e2fbf47">
      <Terms xmlns="http://schemas.microsoft.com/office/infopath/2007/PartnerControls"/>
    </k0689abb9d694bdeabb80b21188484db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C3938456AAC122438C2226A425F7BBF0" ma:contentTypeVersion="20" ma:contentTypeDescription="" ma:contentTypeScope="" ma:versionID="2cc6c747a06796aa75bcd367d21e15a4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52b34ab1558046328b0b820609c078d4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2029dec-8b0d-4d68-80c4-6be424f3e982" ContentTypeId="0x0101009E8CEED16802CC4F8ED1342A0056B68501" PreviousValue="false"/>
</file>

<file path=customXml/itemProps1.xml><?xml version="1.0" encoding="utf-8"?>
<ds:datastoreItem xmlns:ds="http://schemas.openxmlformats.org/officeDocument/2006/customXml" ds:itemID="{8C13BB1F-3DCA-4999-A9F8-E04A63AF0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1A6B0F-71EF-478A-997F-4C14D0611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05BB0-6FDE-43E0-863B-48EDDD57F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84798D-B525-4214-B107-62F4631EA83B}"/>
</file>

<file path=customXml/itemProps5.xml><?xml version="1.0" encoding="utf-8"?>
<ds:datastoreItem xmlns:ds="http://schemas.openxmlformats.org/officeDocument/2006/customXml" ds:itemID="{52C6250E-7DB1-4E47-9128-47ABABE6D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Stokkel</dc:creator>
  <cp:lastModifiedBy>Peter ten Kate | SNN</cp:lastModifiedBy>
  <cp:revision>2</cp:revision>
  <cp:lastPrinted>2016-01-15T09:14:00Z</cp:lastPrinted>
  <dcterms:created xsi:type="dcterms:W3CDTF">2021-05-25T14:41:00Z</dcterms:created>
  <dcterms:modified xsi:type="dcterms:W3CDTF">2021-05-25T14:41:00Z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0x0101009E8CEED16802CC4F8ED1342A0056B6850100C3938456AAC122438C2226A425F7BBF0</vt:lpwstr>
  </property>
  <property fmtid="{D5CDD505-2E9C-101B-9397-08002B2CF9AE}" pid="3" name="Order">
    <vt:r8>1210600</vt:r8>
  </property>
  <property fmtid="{D5CDD505-2E9C-101B-9397-08002B2CF9AE}" pid="4" name="Subsidieregeling">
    <vt:lpwstr/>
  </property>
  <property fmtid="{D5CDD505-2E9C-101B-9397-08002B2CF9AE}" pid="5" name="Organisatie">
    <vt:lpwstr>42;#EFRO en programma's|f043153e-0db9-4327-89c7-f9c6d3ef93e2</vt:lpwstr>
  </property>
  <property fmtid="{D5CDD505-2E9C-101B-9397-08002B2CF9AE}" pid="6" name="Regelingtype">
    <vt:lpwstr/>
  </property>
  <property fmtid="{D5CDD505-2E9C-101B-9397-08002B2CF9AE}" pid="7" name="Documenttype">
    <vt:lpwstr/>
  </property>
</Properties>
</file>